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1C03" w14:textId="222779DF" w:rsidR="001050F6" w:rsidRPr="009A1B89" w:rsidRDefault="00E85E7E" w:rsidP="001050F6">
      <w:pPr>
        <w:pStyle w:val="NoSpacing"/>
        <w:jc w:val="center"/>
        <w:rPr>
          <w:rFonts w:ascii="Garamond" w:hAnsi="Garamond"/>
          <w:sz w:val="32"/>
          <w:szCs w:val="24"/>
        </w:rPr>
      </w:pPr>
      <w:r w:rsidRPr="009A1B89">
        <w:rPr>
          <w:rFonts w:ascii="Garamond" w:hAnsi="Garamond"/>
          <w:b/>
          <w:bCs/>
          <w:sz w:val="32"/>
          <w:szCs w:val="24"/>
        </w:rPr>
        <w:t>Trinity Church on</w:t>
      </w:r>
      <w:r w:rsidR="009A1B89" w:rsidRPr="009A1B89">
        <w:rPr>
          <w:rFonts w:ascii="Garamond" w:hAnsi="Garamond"/>
          <w:b/>
          <w:bCs/>
          <w:sz w:val="32"/>
          <w:szCs w:val="24"/>
        </w:rPr>
        <w:t xml:space="preserve"> </w:t>
      </w:r>
      <w:r w:rsidRPr="009A1B89">
        <w:rPr>
          <w:rFonts w:ascii="Garamond" w:hAnsi="Garamond"/>
          <w:b/>
          <w:bCs/>
          <w:sz w:val="32"/>
          <w:szCs w:val="24"/>
        </w:rPr>
        <w:t>th</w:t>
      </w:r>
      <w:r w:rsidR="009A1B89">
        <w:rPr>
          <w:rFonts w:ascii="Garamond" w:hAnsi="Garamond"/>
          <w:b/>
          <w:bCs/>
          <w:sz w:val="32"/>
          <w:szCs w:val="24"/>
        </w:rPr>
        <w:t xml:space="preserve">e </w:t>
      </w:r>
      <w:r w:rsidRPr="009A1B89">
        <w:rPr>
          <w:rFonts w:ascii="Garamond" w:hAnsi="Garamond"/>
          <w:b/>
          <w:bCs/>
          <w:sz w:val="32"/>
          <w:szCs w:val="24"/>
        </w:rPr>
        <w:t>Green</w:t>
      </w:r>
    </w:p>
    <w:p w14:paraId="02A41052" w14:textId="7DDF320A" w:rsidR="00E85E7E" w:rsidRPr="009A1B89" w:rsidRDefault="00E85E7E" w:rsidP="001050F6">
      <w:pPr>
        <w:pStyle w:val="NoSpacing"/>
        <w:jc w:val="center"/>
        <w:rPr>
          <w:rFonts w:ascii="Garamond" w:hAnsi="Garamond"/>
          <w:b/>
          <w:bCs/>
          <w:sz w:val="32"/>
          <w:szCs w:val="24"/>
        </w:rPr>
      </w:pPr>
      <w:r w:rsidRPr="009A1B89">
        <w:rPr>
          <w:rFonts w:ascii="Garamond" w:hAnsi="Garamond"/>
          <w:b/>
          <w:bCs/>
          <w:sz w:val="32"/>
          <w:szCs w:val="24"/>
        </w:rPr>
        <w:t xml:space="preserve"> </w:t>
      </w:r>
      <w:r w:rsidR="00F47C45" w:rsidRPr="009A1B89">
        <w:rPr>
          <w:rFonts w:ascii="Garamond" w:hAnsi="Garamond"/>
          <w:b/>
          <w:bCs/>
          <w:sz w:val="32"/>
          <w:szCs w:val="24"/>
        </w:rPr>
        <w:t xml:space="preserve">Community </w:t>
      </w:r>
      <w:r w:rsidRPr="009A1B89">
        <w:rPr>
          <w:rFonts w:ascii="Garamond" w:hAnsi="Garamond"/>
          <w:b/>
          <w:bCs/>
          <w:sz w:val="32"/>
          <w:szCs w:val="24"/>
        </w:rPr>
        <w:t>Grants Committee</w:t>
      </w:r>
    </w:p>
    <w:p w14:paraId="1AB3FB81" w14:textId="77777777" w:rsidR="001050F6" w:rsidRPr="009A1B89" w:rsidRDefault="001050F6" w:rsidP="001050F6">
      <w:pPr>
        <w:pStyle w:val="NoSpacing"/>
        <w:jc w:val="center"/>
        <w:rPr>
          <w:rFonts w:ascii="Garamond" w:hAnsi="Garamond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0F6" w14:paraId="08E3B028" w14:textId="77777777" w:rsidTr="001050F6">
        <w:tc>
          <w:tcPr>
            <w:tcW w:w="9350" w:type="dxa"/>
          </w:tcPr>
          <w:p w14:paraId="55FE3298" w14:textId="77777777" w:rsidR="001050F6" w:rsidRDefault="001050F6" w:rsidP="001050F6">
            <w:pPr>
              <w:pStyle w:val="NoSpacing"/>
              <w:jc w:val="center"/>
              <w:rPr>
                <w:rFonts w:ascii="Garamond" w:hAnsi="Garamond"/>
                <w:b/>
                <w:sz w:val="24"/>
              </w:rPr>
            </w:pPr>
          </w:p>
          <w:p w14:paraId="13E7DC25" w14:textId="77777777" w:rsidR="001050F6" w:rsidRDefault="001050F6" w:rsidP="001050F6">
            <w:pPr>
              <w:pStyle w:val="NoSpacing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The mission of the </w:t>
            </w:r>
            <w:r w:rsidRPr="005A1B17">
              <w:rPr>
                <w:rFonts w:ascii="Garamond" w:hAnsi="Garamond"/>
                <w:b/>
                <w:i/>
                <w:sz w:val="24"/>
              </w:rPr>
              <w:t>Trinity Community Grants Program</w:t>
            </w:r>
            <w:r>
              <w:rPr>
                <w:rFonts w:ascii="Garamond" w:hAnsi="Garamond"/>
                <w:b/>
                <w:sz w:val="24"/>
              </w:rPr>
              <w:t xml:space="preserve"> is to respond to God’s grace through the effective stewardship of Trinity’s financial support toward human service programs that provide for the spiritual and earthly needs of others, with a particular focus on the issues of HEALTH, HUNGER, SHELTER, AND EDUCATION.</w:t>
            </w:r>
          </w:p>
          <w:p w14:paraId="0EDB29EA" w14:textId="77777777" w:rsidR="001050F6" w:rsidRDefault="001050F6" w:rsidP="00E85E7E">
            <w:pPr>
              <w:pStyle w:val="NoSpacing"/>
              <w:rPr>
                <w:rFonts w:ascii="Garamond" w:hAnsi="Garamond"/>
                <w:b/>
                <w:bCs/>
              </w:rPr>
            </w:pPr>
          </w:p>
        </w:tc>
      </w:tr>
    </w:tbl>
    <w:p w14:paraId="1E376A03" w14:textId="77777777" w:rsidR="001050F6" w:rsidRPr="009A1B89" w:rsidRDefault="001050F6" w:rsidP="00E85E7E">
      <w:pPr>
        <w:pStyle w:val="NoSpacing"/>
        <w:rPr>
          <w:rFonts w:ascii="Garamond" w:hAnsi="Garamond"/>
          <w:b/>
          <w:bCs/>
          <w:sz w:val="24"/>
          <w:szCs w:val="20"/>
        </w:rPr>
      </w:pPr>
    </w:p>
    <w:p w14:paraId="7FF1D6FA" w14:textId="074ABC9E" w:rsidR="00E85E7E" w:rsidRPr="00E85E7E" w:rsidRDefault="004758CD" w:rsidP="00E85E7E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202</w:t>
      </w:r>
      <w:r w:rsidR="002F6010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</w:t>
      </w:r>
      <w:r w:rsidR="00E85E7E" w:rsidRPr="00E85E7E">
        <w:rPr>
          <w:rFonts w:ascii="Garamond" w:hAnsi="Garamond"/>
          <w:b/>
          <w:bCs/>
        </w:rPr>
        <w:t>GRANT APPLICATION PACKET</w:t>
      </w:r>
    </w:p>
    <w:p w14:paraId="7BD136AB" w14:textId="77777777" w:rsidR="00E85E7E" w:rsidRPr="00E4362C" w:rsidRDefault="00E85E7E" w:rsidP="00E85E7E">
      <w:pPr>
        <w:pStyle w:val="NoSpacing"/>
        <w:rPr>
          <w:rFonts w:ascii="Garamond" w:hAnsi="Garamond"/>
          <w:sz w:val="16"/>
          <w:szCs w:val="12"/>
        </w:rPr>
      </w:pPr>
      <w:r w:rsidRPr="00E85E7E">
        <w:rPr>
          <w:rFonts w:ascii="Garamond" w:hAnsi="Garamond"/>
        </w:rPr>
        <w:t xml:space="preserve"> </w:t>
      </w:r>
    </w:p>
    <w:p w14:paraId="1ED7B717" w14:textId="77777777" w:rsidR="00E85E7E" w:rsidRPr="009A1B89" w:rsidRDefault="00E85E7E" w:rsidP="00E85E7E">
      <w:pPr>
        <w:pStyle w:val="NoSpacing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b/>
          <w:bCs/>
          <w:sz w:val="24"/>
          <w:szCs w:val="20"/>
        </w:rPr>
        <w:t>PURPOSE</w:t>
      </w:r>
      <w:r w:rsidRPr="009A1B89">
        <w:rPr>
          <w:rFonts w:ascii="Garamond" w:hAnsi="Garamond"/>
          <w:sz w:val="24"/>
          <w:szCs w:val="20"/>
        </w:rPr>
        <w:t>:</w:t>
      </w:r>
    </w:p>
    <w:p w14:paraId="52D436EA" w14:textId="2D53BDD5" w:rsidR="00E85E7E" w:rsidRPr="009A1B89" w:rsidRDefault="00E85E7E" w:rsidP="00E85E7E">
      <w:pPr>
        <w:pStyle w:val="NoSpacing"/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 xml:space="preserve">The purpose of this section is to provide the procedure and the forms that are needed for an applicant to submit </w:t>
      </w:r>
      <w:r w:rsidR="00F75B1C" w:rsidRPr="009A1B89">
        <w:rPr>
          <w:rFonts w:ascii="Garamond" w:hAnsi="Garamond"/>
          <w:sz w:val="24"/>
          <w:szCs w:val="20"/>
        </w:rPr>
        <w:t>a grant request</w:t>
      </w:r>
      <w:r w:rsidR="001050F6" w:rsidRPr="009A1B89">
        <w:rPr>
          <w:rFonts w:ascii="Garamond" w:hAnsi="Garamond"/>
          <w:sz w:val="24"/>
          <w:szCs w:val="20"/>
        </w:rPr>
        <w:t xml:space="preserve"> from Trinity Church on the Green.</w:t>
      </w:r>
      <w:r w:rsidRPr="009A1B89">
        <w:rPr>
          <w:rFonts w:ascii="Garamond" w:hAnsi="Garamond"/>
          <w:sz w:val="24"/>
          <w:szCs w:val="20"/>
        </w:rPr>
        <w:t xml:space="preserve">  </w:t>
      </w:r>
    </w:p>
    <w:p w14:paraId="170FDB88" w14:textId="77777777" w:rsidR="00E85E7E" w:rsidRPr="009A1B89" w:rsidRDefault="00E85E7E" w:rsidP="00E85E7E">
      <w:pPr>
        <w:pStyle w:val="NoSpacing"/>
        <w:jc w:val="both"/>
        <w:rPr>
          <w:rFonts w:ascii="Garamond" w:hAnsi="Garamond"/>
          <w:sz w:val="14"/>
          <w:szCs w:val="10"/>
        </w:rPr>
      </w:pPr>
    </w:p>
    <w:p w14:paraId="299DB75F" w14:textId="00A66156" w:rsidR="00E85E7E" w:rsidRPr="009A1B89" w:rsidRDefault="00E85E7E" w:rsidP="00E85E7E">
      <w:pPr>
        <w:pStyle w:val="NoSpacing"/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b/>
          <w:bCs/>
          <w:sz w:val="24"/>
          <w:szCs w:val="20"/>
        </w:rPr>
        <w:t>FORMS:</w:t>
      </w:r>
      <w:r w:rsidRPr="009A1B89">
        <w:rPr>
          <w:rFonts w:ascii="Garamond" w:hAnsi="Garamond"/>
          <w:sz w:val="24"/>
          <w:szCs w:val="20"/>
        </w:rPr>
        <w:t xml:space="preserve"> </w:t>
      </w:r>
    </w:p>
    <w:p w14:paraId="1746A481" w14:textId="264F1FC4" w:rsidR="00E85E7E" w:rsidRPr="009A1B89" w:rsidRDefault="00E85E7E" w:rsidP="00E85E7E">
      <w:pPr>
        <w:pStyle w:val="NoSpacing"/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>The following forms are to be submitted by an applicant for a Trinity Grant:</w:t>
      </w:r>
    </w:p>
    <w:p w14:paraId="206D9E21" w14:textId="37CB8B47" w:rsidR="00697DB5" w:rsidRPr="009A1B89" w:rsidRDefault="00E85E7E" w:rsidP="00E85E7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b/>
          <w:bCs/>
          <w:sz w:val="24"/>
          <w:szCs w:val="20"/>
        </w:rPr>
        <w:t>Letter of Interest</w:t>
      </w:r>
      <w:r w:rsidRPr="009A1B89">
        <w:rPr>
          <w:rFonts w:ascii="Garamond" w:hAnsi="Garamond"/>
          <w:sz w:val="24"/>
          <w:szCs w:val="20"/>
        </w:rPr>
        <w:t xml:space="preserve"> that will indicate</w:t>
      </w:r>
      <w:r w:rsidR="00697DB5" w:rsidRPr="009A1B89">
        <w:rPr>
          <w:rFonts w:ascii="Garamond" w:hAnsi="Garamond"/>
          <w:sz w:val="24"/>
          <w:szCs w:val="20"/>
        </w:rPr>
        <w:t>:</w:t>
      </w:r>
      <w:r w:rsidRPr="009A1B89">
        <w:rPr>
          <w:rFonts w:ascii="Garamond" w:hAnsi="Garamond"/>
          <w:sz w:val="24"/>
          <w:szCs w:val="20"/>
        </w:rPr>
        <w:t xml:space="preserve"> </w:t>
      </w:r>
    </w:p>
    <w:p w14:paraId="1218D464" w14:textId="2067FAD4" w:rsidR="00697DB5" w:rsidRPr="009A1B89" w:rsidRDefault="00E85E7E" w:rsidP="00697DB5">
      <w:pPr>
        <w:pStyle w:val="NoSpacing"/>
        <w:numPr>
          <w:ilvl w:val="1"/>
          <w:numId w:val="1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 xml:space="preserve">the mission of your agency </w:t>
      </w:r>
    </w:p>
    <w:p w14:paraId="037704C0" w14:textId="4F73262D" w:rsidR="00E85E7E" w:rsidRPr="009A1B89" w:rsidRDefault="00697DB5" w:rsidP="00697DB5">
      <w:pPr>
        <w:pStyle w:val="NoSpacing"/>
        <w:numPr>
          <w:ilvl w:val="1"/>
          <w:numId w:val="1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 xml:space="preserve">a </w:t>
      </w:r>
      <w:r w:rsidR="00E85E7E" w:rsidRPr="009A1B89">
        <w:rPr>
          <w:rFonts w:ascii="Garamond" w:hAnsi="Garamond"/>
          <w:sz w:val="24"/>
          <w:szCs w:val="20"/>
        </w:rPr>
        <w:t>description of how the funds awarded will be used to support your mission and the wider New Haven community</w:t>
      </w:r>
      <w:r w:rsidR="00EA0D2C">
        <w:rPr>
          <w:rFonts w:ascii="Garamond" w:hAnsi="Garamond"/>
          <w:sz w:val="24"/>
          <w:szCs w:val="20"/>
        </w:rPr>
        <w:t>.  T</w:t>
      </w:r>
      <w:r w:rsidR="00E85E7E" w:rsidRPr="009A1B89">
        <w:rPr>
          <w:rFonts w:ascii="Garamond" w:hAnsi="Garamond"/>
          <w:sz w:val="24"/>
          <w:szCs w:val="20"/>
        </w:rPr>
        <w:t xml:space="preserve">his </w:t>
      </w:r>
      <w:r w:rsidR="00EA0D2C">
        <w:rPr>
          <w:rFonts w:ascii="Garamond" w:hAnsi="Garamond"/>
          <w:sz w:val="24"/>
          <w:szCs w:val="20"/>
        </w:rPr>
        <w:t xml:space="preserve">information </w:t>
      </w:r>
      <w:r w:rsidR="00E85E7E" w:rsidRPr="009A1B89">
        <w:rPr>
          <w:rFonts w:ascii="Garamond" w:hAnsi="Garamond"/>
          <w:sz w:val="24"/>
          <w:szCs w:val="20"/>
        </w:rPr>
        <w:t xml:space="preserve">is needed to confirm that the use of the </w:t>
      </w:r>
      <w:r w:rsidR="001050F6" w:rsidRPr="009A1B89">
        <w:rPr>
          <w:rFonts w:ascii="Garamond" w:hAnsi="Garamond"/>
          <w:sz w:val="24"/>
          <w:szCs w:val="20"/>
        </w:rPr>
        <w:t xml:space="preserve">awarded </w:t>
      </w:r>
      <w:r w:rsidR="00E85E7E" w:rsidRPr="009A1B89">
        <w:rPr>
          <w:rFonts w:ascii="Garamond" w:hAnsi="Garamond"/>
          <w:sz w:val="24"/>
          <w:szCs w:val="20"/>
        </w:rPr>
        <w:t xml:space="preserve">grant funds </w:t>
      </w:r>
      <w:r w:rsidR="001050F6" w:rsidRPr="009A1B89">
        <w:rPr>
          <w:rFonts w:ascii="Garamond" w:hAnsi="Garamond"/>
          <w:sz w:val="24"/>
          <w:szCs w:val="20"/>
        </w:rPr>
        <w:t xml:space="preserve">will be </w:t>
      </w:r>
      <w:r w:rsidR="00E85E7E" w:rsidRPr="009A1B89">
        <w:rPr>
          <w:rFonts w:ascii="Garamond" w:hAnsi="Garamond"/>
          <w:sz w:val="24"/>
          <w:szCs w:val="20"/>
        </w:rPr>
        <w:t>consistent with the</w:t>
      </w:r>
      <w:r w:rsidR="001050F6" w:rsidRPr="009A1B89">
        <w:rPr>
          <w:rFonts w:ascii="Garamond" w:hAnsi="Garamond"/>
          <w:sz w:val="24"/>
          <w:szCs w:val="20"/>
        </w:rPr>
        <w:t xml:space="preserve"> </w:t>
      </w:r>
      <w:r w:rsidRPr="009A1B89">
        <w:rPr>
          <w:rFonts w:ascii="Garamond" w:hAnsi="Garamond"/>
          <w:sz w:val="24"/>
          <w:szCs w:val="20"/>
        </w:rPr>
        <w:t>committee m</w:t>
      </w:r>
      <w:r w:rsidR="00E85E7E" w:rsidRPr="009A1B89">
        <w:rPr>
          <w:rFonts w:ascii="Garamond" w:hAnsi="Garamond"/>
          <w:sz w:val="24"/>
          <w:szCs w:val="20"/>
        </w:rPr>
        <w:t xml:space="preserve">ission </w:t>
      </w:r>
      <w:r w:rsidRPr="009A1B89">
        <w:rPr>
          <w:rFonts w:ascii="Garamond" w:hAnsi="Garamond"/>
          <w:sz w:val="24"/>
          <w:szCs w:val="20"/>
        </w:rPr>
        <w:t>s</w:t>
      </w:r>
      <w:r w:rsidR="00E85E7E" w:rsidRPr="009A1B89">
        <w:rPr>
          <w:rFonts w:ascii="Garamond" w:hAnsi="Garamond"/>
          <w:sz w:val="24"/>
          <w:szCs w:val="20"/>
        </w:rPr>
        <w:t>tatement</w:t>
      </w:r>
    </w:p>
    <w:p w14:paraId="357E1F51" w14:textId="2B71A5BB" w:rsidR="00697DB5" w:rsidRPr="009A1B89" w:rsidRDefault="00697DB5" w:rsidP="00697DB5">
      <w:pPr>
        <w:pStyle w:val="NoSpacing"/>
        <w:numPr>
          <w:ilvl w:val="1"/>
          <w:numId w:val="1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 xml:space="preserve">demographic information </w:t>
      </w:r>
      <w:r w:rsidR="00EA0D2C">
        <w:rPr>
          <w:rFonts w:ascii="Garamond" w:hAnsi="Garamond"/>
          <w:sz w:val="24"/>
          <w:szCs w:val="20"/>
        </w:rPr>
        <w:t xml:space="preserve">about </w:t>
      </w:r>
      <w:r w:rsidRPr="009A1B89">
        <w:rPr>
          <w:rFonts w:ascii="Garamond" w:hAnsi="Garamond"/>
          <w:sz w:val="24"/>
          <w:szCs w:val="20"/>
        </w:rPr>
        <w:t xml:space="preserve">the community </w:t>
      </w:r>
      <w:r w:rsidR="00EA0D2C">
        <w:rPr>
          <w:rFonts w:ascii="Garamond" w:hAnsi="Garamond"/>
          <w:sz w:val="24"/>
          <w:szCs w:val="20"/>
        </w:rPr>
        <w:t>who will benefit</w:t>
      </w:r>
      <w:r w:rsidRPr="009A1B89">
        <w:rPr>
          <w:rFonts w:ascii="Garamond" w:hAnsi="Garamond"/>
          <w:sz w:val="24"/>
          <w:szCs w:val="20"/>
        </w:rPr>
        <w:t xml:space="preserve"> from the </w:t>
      </w:r>
      <w:r w:rsidR="00EA0D2C">
        <w:rPr>
          <w:rFonts w:ascii="Garamond" w:hAnsi="Garamond"/>
          <w:sz w:val="24"/>
          <w:szCs w:val="20"/>
        </w:rPr>
        <w:t>funding</w:t>
      </w:r>
    </w:p>
    <w:p w14:paraId="3BA29BC7" w14:textId="42E425F5" w:rsidR="001050F6" w:rsidRPr="009A1B89" w:rsidRDefault="00E85E7E" w:rsidP="00E85E7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b/>
          <w:bCs/>
          <w:sz w:val="24"/>
          <w:szCs w:val="20"/>
        </w:rPr>
        <w:t>Grant Application For</w:t>
      </w:r>
      <w:r w:rsidR="001050F6" w:rsidRPr="009A1B89">
        <w:rPr>
          <w:rFonts w:ascii="Garamond" w:hAnsi="Garamond"/>
          <w:b/>
          <w:bCs/>
          <w:sz w:val="24"/>
          <w:szCs w:val="20"/>
        </w:rPr>
        <w:t xml:space="preserve">m </w:t>
      </w:r>
    </w:p>
    <w:p w14:paraId="3E095898" w14:textId="6436ECDE" w:rsidR="005C12AA" w:rsidRPr="009A1B89" w:rsidRDefault="005C12AA" w:rsidP="00E85E7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1B89">
        <w:rPr>
          <w:rFonts w:ascii="Garamond" w:hAnsi="Garamond"/>
          <w:b/>
          <w:bCs/>
          <w:sz w:val="24"/>
          <w:szCs w:val="24"/>
        </w:rPr>
        <w:t>Documentation</w:t>
      </w:r>
      <w:r w:rsidR="009A1B89" w:rsidRPr="009A1B89">
        <w:rPr>
          <w:rFonts w:ascii="Garamond" w:hAnsi="Garamond"/>
          <w:b/>
          <w:bCs/>
          <w:sz w:val="24"/>
          <w:szCs w:val="24"/>
        </w:rPr>
        <w:t>:</w:t>
      </w:r>
    </w:p>
    <w:p w14:paraId="24816A22" w14:textId="73C5B529" w:rsidR="009A1B89" w:rsidRPr="009A1B89" w:rsidRDefault="009A1B89" w:rsidP="009A1B89">
      <w:pPr>
        <w:pStyle w:val="NoSpacing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b/>
          <w:bCs/>
          <w:sz w:val="24"/>
          <w:szCs w:val="24"/>
        </w:rPr>
        <w:t>Financ</w:t>
      </w:r>
      <w:r w:rsidR="00EB3F00">
        <w:rPr>
          <w:rFonts w:ascii="Garamond" w:hAnsi="Garamond"/>
          <w:b/>
          <w:bCs/>
          <w:sz w:val="24"/>
          <w:szCs w:val="24"/>
        </w:rPr>
        <w:t>ial Information:</w:t>
      </w:r>
    </w:p>
    <w:p w14:paraId="13D1644F" w14:textId="47147C36" w:rsidR="009A1B89" w:rsidRPr="00EB3F00" w:rsidRDefault="009A1B89" w:rsidP="00EB3F00">
      <w:pPr>
        <w:pStyle w:val="NoSpacing"/>
        <w:numPr>
          <w:ilvl w:val="0"/>
          <w:numId w:val="14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b/>
          <w:bCs/>
          <w:sz w:val="24"/>
          <w:szCs w:val="24"/>
        </w:rPr>
        <w:t>Financial statements</w:t>
      </w:r>
      <w:r w:rsidRPr="009A1B89">
        <w:rPr>
          <w:rFonts w:ascii="Garamond" w:hAnsi="Garamond"/>
          <w:sz w:val="24"/>
          <w:szCs w:val="24"/>
        </w:rPr>
        <w:t xml:space="preserve"> from the </w:t>
      </w:r>
      <w:r w:rsidRPr="009C72AB">
        <w:rPr>
          <w:rFonts w:ascii="Garamond" w:hAnsi="Garamond"/>
          <w:b/>
          <w:bCs/>
          <w:sz w:val="24"/>
          <w:szCs w:val="24"/>
        </w:rPr>
        <w:t>last two years</w:t>
      </w:r>
      <w:r w:rsidRPr="009A1B89">
        <w:rPr>
          <w:rFonts w:ascii="Garamond" w:hAnsi="Garamond"/>
          <w:sz w:val="24"/>
          <w:szCs w:val="24"/>
        </w:rPr>
        <w:t>, audited if available</w:t>
      </w:r>
    </w:p>
    <w:p w14:paraId="6301E8E3" w14:textId="77EDFA75" w:rsidR="009A1B89" w:rsidRPr="00EB3F00" w:rsidRDefault="009A1B89" w:rsidP="00EB3F00">
      <w:pPr>
        <w:pStyle w:val="NoSpacing"/>
        <w:numPr>
          <w:ilvl w:val="0"/>
          <w:numId w:val="14"/>
        </w:numPr>
        <w:rPr>
          <w:rFonts w:ascii="Garamond" w:hAnsi="Garamond"/>
          <w:b/>
          <w:bCs/>
          <w:sz w:val="24"/>
          <w:szCs w:val="24"/>
        </w:rPr>
      </w:pPr>
      <w:r w:rsidRPr="00EB3F00">
        <w:rPr>
          <w:rFonts w:ascii="Garamond" w:hAnsi="Garamond"/>
          <w:sz w:val="24"/>
          <w:szCs w:val="24"/>
        </w:rPr>
        <w:t xml:space="preserve">A copy of the organization’s </w:t>
      </w:r>
      <w:r w:rsidRPr="00EB3F00">
        <w:rPr>
          <w:rFonts w:ascii="Garamond" w:hAnsi="Garamond"/>
          <w:b/>
          <w:bCs/>
          <w:sz w:val="24"/>
          <w:szCs w:val="24"/>
        </w:rPr>
        <w:t>most recent IRS Form 990 tax return</w:t>
      </w:r>
      <w:r w:rsidRPr="00EB3F00">
        <w:rPr>
          <w:rFonts w:ascii="Garamond" w:hAnsi="Garamond"/>
          <w:sz w:val="24"/>
          <w:szCs w:val="24"/>
        </w:rPr>
        <w:t>, if audited financials are not available</w:t>
      </w:r>
    </w:p>
    <w:p w14:paraId="5B504386" w14:textId="77777777" w:rsidR="009A1B89" w:rsidRPr="009A1B89" w:rsidRDefault="009A1B89" w:rsidP="009A1B89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b/>
          <w:bCs/>
          <w:sz w:val="24"/>
          <w:szCs w:val="24"/>
        </w:rPr>
        <w:t>Organizational budget for current year</w:t>
      </w:r>
      <w:r w:rsidRPr="009A1B89">
        <w:rPr>
          <w:rFonts w:ascii="Garamond" w:hAnsi="Garamond"/>
          <w:sz w:val="24"/>
          <w:szCs w:val="24"/>
        </w:rPr>
        <w:t>, including income and expenses</w:t>
      </w:r>
    </w:p>
    <w:p w14:paraId="313B5D92" w14:textId="77777777" w:rsidR="009A1B89" w:rsidRPr="009A1B89" w:rsidRDefault="009A1B89" w:rsidP="009A1B89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sz w:val="24"/>
          <w:szCs w:val="24"/>
        </w:rPr>
        <w:t xml:space="preserve">If applicable, provide a </w:t>
      </w:r>
      <w:r w:rsidRPr="009A1B89">
        <w:rPr>
          <w:rFonts w:ascii="Garamond" w:hAnsi="Garamond"/>
          <w:b/>
          <w:bCs/>
          <w:sz w:val="24"/>
          <w:szCs w:val="24"/>
        </w:rPr>
        <w:t>short narrative</w:t>
      </w:r>
      <w:r w:rsidRPr="009A1B89">
        <w:rPr>
          <w:rFonts w:ascii="Garamond" w:hAnsi="Garamond"/>
          <w:sz w:val="24"/>
          <w:szCs w:val="24"/>
        </w:rPr>
        <w:t xml:space="preserve"> that explains anticipated sources of support, planned fundraising campaigns or events, significant changes in the organization’s operating budget, or other financial line items that may be unclear</w:t>
      </w:r>
    </w:p>
    <w:p w14:paraId="4D818779" w14:textId="77777777" w:rsidR="009A1B89" w:rsidRPr="009A1B89" w:rsidRDefault="009A1B89" w:rsidP="009A1B89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sz w:val="24"/>
          <w:szCs w:val="24"/>
        </w:rPr>
        <w:t xml:space="preserve">A copy of the </w:t>
      </w:r>
      <w:r w:rsidRPr="009A1B89">
        <w:rPr>
          <w:rFonts w:ascii="Garamond" w:hAnsi="Garamond"/>
          <w:b/>
          <w:bCs/>
          <w:sz w:val="24"/>
          <w:szCs w:val="24"/>
        </w:rPr>
        <w:t>organization’s current IRS determination letter</w:t>
      </w:r>
      <w:r w:rsidRPr="009A1B89">
        <w:rPr>
          <w:rFonts w:ascii="Garamond" w:hAnsi="Garamond"/>
          <w:sz w:val="24"/>
          <w:szCs w:val="24"/>
        </w:rPr>
        <w:t xml:space="preserve"> (or fiscal agent’s) indicating 501(C) (3) tax-exempt status</w:t>
      </w:r>
    </w:p>
    <w:p w14:paraId="45F51049" w14:textId="7F1E913F" w:rsidR="009A1B89" w:rsidRPr="00EB3F00" w:rsidRDefault="009A1B89" w:rsidP="00EB3F00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sz w:val="24"/>
          <w:szCs w:val="24"/>
        </w:rPr>
        <w:t xml:space="preserve">A copy of the organization’s </w:t>
      </w:r>
      <w:r w:rsidRPr="009A1B89">
        <w:rPr>
          <w:rFonts w:ascii="Garamond" w:hAnsi="Garamond"/>
          <w:b/>
          <w:bCs/>
          <w:sz w:val="24"/>
          <w:szCs w:val="24"/>
        </w:rPr>
        <w:t>most recent annual report</w:t>
      </w:r>
      <w:r w:rsidRPr="009A1B89">
        <w:rPr>
          <w:rFonts w:ascii="Garamond" w:hAnsi="Garamond"/>
          <w:sz w:val="24"/>
          <w:szCs w:val="24"/>
        </w:rPr>
        <w:t xml:space="preserve"> (if available)</w:t>
      </w:r>
    </w:p>
    <w:p w14:paraId="657EA0CD" w14:textId="77777777" w:rsidR="009A1B89" w:rsidRPr="009A1B89" w:rsidRDefault="009A1B89" w:rsidP="00EB3F00">
      <w:pPr>
        <w:pStyle w:val="NoSpacing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b/>
          <w:bCs/>
          <w:sz w:val="24"/>
          <w:szCs w:val="24"/>
        </w:rPr>
        <w:t xml:space="preserve"> Board of Directors:</w:t>
      </w:r>
    </w:p>
    <w:p w14:paraId="49AC2500" w14:textId="2993FCD3" w:rsidR="009A1B89" w:rsidRPr="00EB3F00" w:rsidRDefault="009A1B89" w:rsidP="00EB3F0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9A1B89">
        <w:rPr>
          <w:rFonts w:ascii="Garamond" w:hAnsi="Garamond"/>
          <w:sz w:val="24"/>
          <w:szCs w:val="24"/>
        </w:rPr>
        <w:t xml:space="preserve">         </w:t>
      </w:r>
      <w:r w:rsidR="00EB3F00">
        <w:rPr>
          <w:rFonts w:ascii="Garamond" w:hAnsi="Garamond"/>
          <w:sz w:val="24"/>
          <w:szCs w:val="24"/>
        </w:rPr>
        <w:tab/>
      </w:r>
      <w:r w:rsidR="00EB3F00">
        <w:rPr>
          <w:rFonts w:ascii="Garamond" w:hAnsi="Garamond"/>
          <w:sz w:val="24"/>
          <w:szCs w:val="24"/>
        </w:rPr>
        <w:tab/>
      </w:r>
      <w:r w:rsidRPr="009A1B89">
        <w:rPr>
          <w:rFonts w:ascii="Garamond" w:hAnsi="Garamond"/>
          <w:sz w:val="24"/>
          <w:szCs w:val="24"/>
        </w:rPr>
        <w:t xml:space="preserve"> List the </w:t>
      </w:r>
      <w:r w:rsidRPr="009A1B89">
        <w:rPr>
          <w:rFonts w:ascii="Garamond" w:hAnsi="Garamond"/>
          <w:b/>
          <w:bCs/>
          <w:sz w:val="24"/>
          <w:szCs w:val="24"/>
        </w:rPr>
        <w:t xml:space="preserve">board members of your organization </w:t>
      </w:r>
    </w:p>
    <w:p w14:paraId="2DF679E4" w14:textId="77777777" w:rsidR="001050F6" w:rsidRPr="009A1B89" w:rsidRDefault="001050F6" w:rsidP="001050F6">
      <w:pPr>
        <w:pStyle w:val="NoSpacing"/>
        <w:ind w:left="360"/>
        <w:jc w:val="both"/>
        <w:rPr>
          <w:rFonts w:ascii="Garamond" w:hAnsi="Garamond"/>
          <w:b/>
          <w:bCs/>
          <w:sz w:val="14"/>
          <w:szCs w:val="10"/>
        </w:rPr>
      </w:pPr>
    </w:p>
    <w:p w14:paraId="12D53A5D" w14:textId="4A6E6A3E" w:rsidR="008B0886" w:rsidRPr="009A1B89" w:rsidRDefault="00697DB5" w:rsidP="00EB3F00">
      <w:pPr>
        <w:pStyle w:val="NoSpacing"/>
        <w:ind w:left="360"/>
        <w:jc w:val="center"/>
        <w:rPr>
          <w:rFonts w:ascii="Garamond" w:hAnsi="Garamond"/>
          <w:sz w:val="24"/>
          <w:szCs w:val="20"/>
        </w:rPr>
      </w:pPr>
      <w:r w:rsidRPr="00EB3F00">
        <w:rPr>
          <w:rFonts w:ascii="Garamond" w:hAnsi="Garamond"/>
          <w:b/>
          <w:bCs/>
        </w:rPr>
        <w:t>GRANT APPLICAT</w:t>
      </w:r>
      <w:r w:rsidR="00566F09">
        <w:rPr>
          <w:rFonts w:ascii="Garamond" w:hAnsi="Garamond"/>
          <w:b/>
          <w:bCs/>
        </w:rPr>
        <w:t>I</w:t>
      </w:r>
      <w:r w:rsidRPr="00EB3F00">
        <w:rPr>
          <w:rFonts w:ascii="Garamond" w:hAnsi="Garamond"/>
          <w:b/>
          <w:bCs/>
        </w:rPr>
        <w:t>ONS ARE DUE</w:t>
      </w:r>
      <w:r w:rsidR="00EB3F00" w:rsidRPr="00EB3F00">
        <w:rPr>
          <w:rFonts w:ascii="Garamond" w:hAnsi="Garamond"/>
          <w:b/>
          <w:bCs/>
        </w:rPr>
        <w:t xml:space="preserve"> </w:t>
      </w:r>
      <w:r w:rsidR="009F43D3">
        <w:rPr>
          <w:rFonts w:ascii="Garamond" w:hAnsi="Garamond"/>
          <w:b/>
          <w:bCs/>
        </w:rPr>
        <w:t>WEDNESDAY</w:t>
      </w:r>
      <w:r w:rsidR="00EB3F00" w:rsidRPr="00EB3F00">
        <w:rPr>
          <w:rFonts w:ascii="Garamond" w:hAnsi="Garamond"/>
          <w:b/>
          <w:bCs/>
        </w:rPr>
        <w:t xml:space="preserve">, JULY </w:t>
      </w:r>
      <w:r w:rsidR="002F6010">
        <w:rPr>
          <w:rFonts w:ascii="Garamond" w:hAnsi="Garamond"/>
          <w:b/>
          <w:bCs/>
        </w:rPr>
        <w:t>12, 2023</w:t>
      </w:r>
      <w:r w:rsidR="00EB3F00" w:rsidRPr="00EB3F00">
        <w:rPr>
          <w:rFonts w:ascii="Garamond" w:hAnsi="Garamond"/>
          <w:b/>
          <w:bCs/>
        </w:rPr>
        <w:t>.</w:t>
      </w:r>
    </w:p>
    <w:p w14:paraId="76B53EA9" w14:textId="02A90791" w:rsidR="008B0886" w:rsidRPr="009A1B89" w:rsidRDefault="00EB3F00" w:rsidP="008B0886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All a</w:t>
      </w:r>
      <w:r w:rsidR="00E85E7E" w:rsidRPr="009A1B89">
        <w:rPr>
          <w:rFonts w:ascii="Garamond" w:hAnsi="Garamond"/>
          <w:sz w:val="24"/>
          <w:szCs w:val="20"/>
        </w:rPr>
        <w:t xml:space="preserve">pplications received by that date will be reviewed by </w:t>
      </w:r>
      <w:r w:rsidR="00015662" w:rsidRPr="009A1B89">
        <w:rPr>
          <w:rFonts w:ascii="Garamond" w:hAnsi="Garamond"/>
          <w:sz w:val="24"/>
          <w:szCs w:val="20"/>
        </w:rPr>
        <w:t>the committee</w:t>
      </w:r>
      <w:r w:rsidR="008B0886" w:rsidRPr="009A1B89">
        <w:rPr>
          <w:rFonts w:ascii="Garamond" w:hAnsi="Garamond"/>
          <w:sz w:val="24"/>
          <w:szCs w:val="20"/>
        </w:rPr>
        <w:t xml:space="preserve">.  </w:t>
      </w:r>
    </w:p>
    <w:p w14:paraId="6C47C1FB" w14:textId="77777777" w:rsidR="008B0886" w:rsidRPr="009A1B89" w:rsidRDefault="008B0886" w:rsidP="008B0886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 xml:space="preserve">During the summer a member of the committee will call you to discuss your application. </w:t>
      </w:r>
    </w:p>
    <w:p w14:paraId="33C92BC7" w14:textId="6A586AFE" w:rsidR="009A1B89" w:rsidRPr="00FB07F5" w:rsidRDefault="00716799" w:rsidP="00FB07F5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0"/>
        </w:rPr>
      </w:pPr>
      <w:r w:rsidRPr="009A1B89">
        <w:rPr>
          <w:rFonts w:ascii="Garamond" w:hAnsi="Garamond"/>
          <w:sz w:val="24"/>
          <w:szCs w:val="20"/>
        </w:rPr>
        <w:t>In early fall, t</w:t>
      </w:r>
      <w:r w:rsidR="008B0886" w:rsidRPr="009A1B89">
        <w:rPr>
          <w:rFonts w:ascii="Garamond" w:hAnsi="Garamond"/>
          <w:sz w:val="24"/>
          <w:szCs w:val="20"/>
        </w:rPr>
        <w:t xml:space="preserve">he entire committee will review all applications and decide final </w:t>
      </w:r>
      <w:r w:rsidR="009B7219" w:rsidRPr="009A1B89">
        <w:rPr>
          <w:rFonts w:ascii="Garamond" w:hAnsi="Garamond"/>
          <w:sz w:val="24"/>
          <w:szCs w:val="20"/>
        </w:rPr>
        <w:t>a</w:t>
      </w:r>
      <w:r w:rsidR="008B0886" w:rsidRPr="009A1B89">
        <w:rPr>
          <w:rFonts w:ascii="Garamond" w:hAnsi="Garamond"/>
          <w:sz w:val="24"/>
          <w:szCs w:val="20"/>
        </w:rPr>
        <w:t>wards</w:t>
      </w:r>
      <w:r w:rsidR="009B7219" w:rsidRPr="009A1B89">
        <w:rPr>
          <w:rFonts w:ascii="Garamond" w:hAnsi="Garamond"/>
          <w:sz w:val="24"/>
          <w:szCs w:val="20"/>
        </w:rPr>
        <w:t xml:space="preserve">; </w:t>
      </w:r>
      <w:r w:rsidR="00015662" w:rsidRPr="009A1B89">
        <w:rPr>
          <w:rFonts w:ascii="Garamond" w:hAnsi="Garamond"/>
          <w:sz w:val="24"/>
          <w:szCs w:val="20"/>
        </w:rPr>
        <w:t>a</w:t>
      </w:r>
      <w:r w:rsidR="00E85E7E" w:rsidRPr="009A1B89">
        <w:rPr>
          <w:rFonts w:ascii="Garamond" w:hAnsi="Garamond"/>
          <w:sz w:val="24"/>
          <w:szCs w:val="20"/>
        </w:rPr>
        <w:t>ward</w:t>
      </w:r>
      <w:r w:rsidR="00015662" w:rsidRPr="009A1B89">
        <w:rPr>
          <w:rFonts w:ascii="Garamond" w:hAnsi="Garamond"/>
          <w:sz w:val="24"/>
          <w:szCs w:val="20"/>
        </w:rPr>
        <w:t>s, with an accompanying letter,</w:t>
      </w:r>
      <w:r w:rsidR="00E85E7E" w:rsidRPr="009A1B89">
        <w:rPr>
          <w:rFonts w:ascii="Garamond" w:hAnsi="Garamond"/>
          <w:sz w:val="24"/>
          <w:szCs w:val="20"/>
        </w:rPr>
        <w:t xml:space="preserve"> will be issued </w:t>
      </w:r>
      <w:r w:rsidR="009B7219" w:rsidRPr="009A1B89">
        <w:rPr>
          <w:rFonts w:ascii="Garamond" w:hAnsi="Garamond"/>
          <w:sz w:val="24"/>
          <w:szCs w:val="20"/>
        </w:rPr>
        <w:t xml:space="preserve">to the agency </w:t>
      </w:r>
      <w:r w:rsidR="00E665E5" w:rsidRPr="009A1B89">
        <w:rPr>
          <w:rFonts w:ascii="Garamond" w:hAnsi="Garamond"/>
          <w:sz w:val="24"/>
          <w:szCs w:val="20"/>
        </w:rPr>
        <w:t xml:space="preserve">in the fall. </w:t>
      </w:r>
      <w:r w:rsidR="00E85E7E" w:rsidRPr="009A1B89">
        <w:rPr>
          <w:rFonts w:ascii="Garamond" w:hAnsi="Garamond"/>
          <w:sz w:val="24"/>
          <w:szCs w:val="20"/>
        </w:rPr>
        <w:t xml:space="preserve"> </w:t>
      </w:r>
    </w:p>
    <w:p w14:paraId="28A4A80B" w14:textId="77777777" w:rsidR="00E54B38" w:rsidRDefault="00E54B38" w:rsidP="009A1B89">
      <w:pPr>
        <w:pStyle w:val="NoSpacing"/>
        <w:jc w:val="center"/>
        <w:rPr>
          <w:rFonts w:ascii="Garamond" w:hAnsi="Garamond"/>
          <w:b/>
          <w:bCs/>
        </w:rPr>
      </w:pPr>
      <w:bookmarkStart w:id="0" w:name="_Hlk77790142"/>
    </w:p>
    <w:p w14:paraId="1ACA5997" w14:textId="459F38E6" w:rsidR="002422F2" w:rsidRPr="009A1B89" w:rsidRDefault="009A1B89" w:rsidP="009A1B89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202</w:t>
      </w:r>
      <w:r w:rsidR="002F6010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</w:t>
      </w:r>
      <w:r w:rsidR="00E665E5" w:rsidRPr="009A1B89">
        <w:rPr>
          <w:rFonts w:ascii="Garamond" w:hAnsi="Garamond"/>
          <w:b/>
          <w:bCs/>
        </w:rPr>
        <w:t xml:space="preserve">Community </w:t>
      </w:r>
      <w:r w:rsidR="002422F2" w:rsidRPr="009A1B89">
        <w:rPr>
          <w:rFonts w:ascii="Garamond" w:hAnsi="Garamond"/>
          <w:b/>
          <w:bCs/>
        </w:rPr>
        <w:t>Grant</w:t>
      </w:r>
      <w:r w:rsidR="00E665E5" w:rsidRPr="009A1B89">
        <w:rPr>
          <w:rFonts w:ascii="Garamond" w:hAnsi="Garamond"/>
          <w:b/>
          <w:bCs/>
        </w:rPr>
        <w:t>s</w:t>
      </w:r>
      <w:r w:rsidR="002422F2" w:rsidRPr="009A1B89">
        <w:rPr>
          <w:rFonts w:ascii="Garamond" w:hAnsi="Garamond"/>
          <w:b/>
          <w:bCs/>
        </w:rPr>
        <w:t xml:space="preserve"> Application</w:t>
      </w:r>
      <w:r w:rsidR="00FB07F5">
        <w:rPr>
          <w:rFonts w:ascii="Garamond" w:hAnsi="Garamond"/>
          <w:b/>
          <w:bCs/>
        </w:rPr>
        <w:t xml:space="preserve"> – Maximum Grant Award - $3,000</w:t>
      </w:r>
    </w:p>
    <w:p w14:paraId="4A248C45" w14:textId="77777777" w:rsidR="0015434E" w:rsidRPr="009A1B89" w:rsidRDefault="0015434E" w:rsidP="0015434E">
      <w:pPr>
        <w:pStyle w:val="NoSpacing"/>
        <w:rPr>
          <w:rFonts w:ascii="Garamond" w:hAnsi="Garamond"/>
          <w:b/>
          <w:bCs/>
          <w:sz w:val="20"/>
          <w:szCs w:val="16"/>
        </w:rPr>
      </w:pPr>
    </w:p>
    <w:p w14:paraId="0ACB55C8" w14:textId="09D57170" w:rsidR="0015434E" w:rsidRPr="00C25E0F" w:rsidRDefault="0015434E" w:rsidP="002422F2">
      <w:pPr>
        <w:pStyle w:val="NoSpacing"/>
        <w:rPr>
          <w:rFonts w:ascii="Garamond" w:hAnsi="Garamond"/>
          <w:b/>
          <w:bCs/>
          <w:sz w:val="24"/>
          <w:szCs w:val="20"/>
        </w:rPr>
      </w:pPr>
      <w:r w:rsidRPr="00C25E0F">
        <w:rPr>
          <w:rFonts w:ascii="Garamond" w:hAnsi="Garamond"/>
          <w:b/>
          <w:bCs/>
          <w:sz w:val="24"/>
          <w:szCs w:val="20"/>
        </w:rPr>
        <w:t>This application is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15434E" w:rsidRPr="009A1B89" w14:paraId="750CCCCA" w14:textId="77777777" w:rsidTr="005D1C35">
        <w:tc>
          <w:tcPr>
            <w:tcW w:w="3325" w:type="dxa"/>
          </w:tcPr>
          <w:p w14:paraId="21D22A85" w14:textId="77777777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 xml:space="preserve">Organization: </w:t>
            </w:r>
          </w:p>
          <w:p w14:paraId="30F1925A" w14:textId="77777777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1079B989" w14:textId="615FBD64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  <w:tc>
          <w:tcPr>
            <w:tcW w:w="3690" w:type="dxa"/>
          </w:tcPr>
          <w:p w14:paraId="28CF6BFA" w14:textId="75B26273" w:rsidR="0015434E" w:rsidRPr="009A1B89" w:rsidRDefault="00E665E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Contact Person:</w:t>
            </w:r>
          </w:p>
        </w:tc>
        <w:tc>
          <w:tcPr>
            <w:tcW w:w="2335" w:type="dxa"/>
          </w:tcPr>
          <w:p w14:paraId="386E284C" w14:textId="13DE25CA" w:rsidR="0015434E" w:rsidRPr="009A1B89" w:rsidRDefault="00E665E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Amount Requested:</w:t>
            </w:r>
          </w:p>
        </w:tc>
      </w:tr>
      <w:tr w:rsidR="00E665E5" w:rsidRPr="009A1B89" w14:paraId="0CA538E6" w14:textId="77777777" w:rsidTr="00321007">
        <w:tc>
          <w:tcPr>
            <w:tcW w:w="9350" w:type="dxa"/>
            <w:gridSpan w:val="3"/>
          </w:tcPr>
          <w:p w14:paraId="105A5E40" w14:textId="77777777" w:rsidR="00E665E5" w:rsidRPr="009A1B89" w:rsidRDefault="00E665E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Full Address:</w:t>
            </w:r>
          </w:p>
          <w:p w14:paraId="73B3C8ED" w14:textId="77777777" w:rsidR="00E665E5" w:rsidRPr="009A1B89" w:rsidRDefault="00E665E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A420743" w14:textId="77777777" w:rsidR="00E665E5" w:rsidRDefault="00E665E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EAEA2B7" w14:textId="6A1672E1" w:rsidR="005D1C35" w:rsidRPr="009A1B89" w:rsidRDefault="005D1C3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  <w:tr w:rsidR="0015434E" w:rsidRPr="009A1B89" w14:paraId="7DA6615C" w14:textId="77777777" w:rsidTr="00C2194B">
        <w:tc>
          <w:tcPr>
            <w:tcW w:w="9350" w:type="dxa"/>
            <w:gridSpan w:val="3"/>
          </w:tcPr>
          <w:p w14:paraId="2349558D" w14:textId="369F0AEB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Please describe your organization, its Board of Directors, and its mission</w:t>
            </w:r>
          </w:p>
          <w:p w14:paraId="04174E9A" w14:textId="77777777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(or attach a brochure):</w:t>
            </w:r>
          </w:p>
          <w:p w14:paraId="61D39D90" w14:textId="77777777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41C98FE4" w14:textId="77777777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1A45C836" w14:textId="77777777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46FBCAE" w14:textId="32D9F662" w:rsidR="0015434E" w:rsidRPr="009A1B89" w:rsidRDefault="0015434E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  <w:tr w:rsidR="0015434E" w:rsidRPr="009A1B89" w14:paraId="4B0FC366" w14:textId="77777777" w:rsidTr="00C2194B">
        <w:trPr>
          <w:trHeight w:val="105"/>
        </w:trPr>
        <w:tc>
          <w:tcPr>
            <w:tcW w:w="9350" w:type="dxa"/>
            <w:gridSpan w:val="3"/>
          </w:tcPr>
          <w:p w14:paraId="7518247E" w14:textId="77777777" w:rsidR="0015434E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List the principal sources of financial support for your organization:</w:t>
            </w:r>
          </w:p>
          <w:p w14:paraId="4BC456E3" w14:textId="77777777" w:rsidR="00B60FBD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08F56251" w14:textId="77777777" w:rsidR="00B60FBD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2258949" w14:textId="17397D1D" w:rsidR="00B60FBD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13817FF4" w14:textId="77777777" w:rsidR="005D1C35" w:rsidRPr="009A1B89" w:rsidRDefault="005D1C3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E77BEDB" w14:textId="77777777" w:rsidR="00B60FBD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1B2DE751" w14:textId="52E1E0AD" w:rsidR="00B60FBD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  <w:tr w:rsidR="00C25E0F" w:rsidRPr="009A1B89" w14:paraId="73C8B0A7" w14:textId="77777777" w:rsidTr="005273DC">
        <w:trPr>
          <w:trHeight w:val="1142"/>
        </w:trPr>
        <w:tc>
          <w:tcPr>
            <w:tcW w:w="9350" w:type="dxa"/>
            <w:gridSpan w:val="3"/>
          </w:tcPr>
          <w:p w14:paraId="1BAD2F3A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>
              <w:rPr>
                <w:rFonts w:ascii="Garamond" w:hAnsi="Garamond"/>
                <w:b/>
                <w:bCs/>
                <w:sz w:val="22"/>
                <w:szCs w:val="18"/>
              </w:rPr>
              <w:t xml:space="preserve">Please give a brief description of how you will use the funding.  Attach any appropriate documents. </w:t>
            </w:r>
          </w:p>
          <w:p w14:paraId="5DF97BD1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470FE029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47175990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65D3CCE4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09683008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D075747" w14:textId="77777777" w:rsidR="00C25E0F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1DAC3DB9" w14:textId="77777777" w:rsidR="00C25E0F" w:rsidRPr="009A1B89" w:rsidRDefault="00C25E0F" w:rsidP="005273DC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  <w:tr w:rsidR="0015434E" w:rsidRPr="009A1B89" w14:paraId="33349C0F" w14:textId="77777777" w:rsidTr="00C2194B">
        <w:trPr>
          <w:trHeight w:val="105"/>
        </w:trPr>
        <w:tc>
          <w:tcPr>
            <w:tcW w:w="9350" w:type="dxa"/>
            <w:gridSpan w:val="3"/>
          </w:tcPr>
          <w:p w14:paraId="08245BA3" w14:textId="5BA9211F" w:rsidR="0015434E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List other funding sources for this project</w:t>
            </w:r>
            <w:r w:rsidR="00AE17C3" w:rsidRPr="009A1B89">
              <w:rPr>
                <w:rFonts w:ascii="Garamond" w:hAnsi="Garamond"/>
                <w:b/>
                <w:bCs/>
                <w:sz w:val="22"/>
                <w:szCs w:val="18"/>
              </w:rPr>
              <w:t>, if applicable</w:t>
            </w: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:</w:t>
            </w:r>
          </w:p>
          <w:p w14:paraId="1C51FD23" w14:textId="77777777" w:rsidR="00B60FBD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2487D7A0" w14:textId="77777777" w:rsidR="00B60FBD" w:rsidRPr="009A1B89" w:rsidRDefault="00B60FBD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0BA22958" w14:textId="2D523061" w:rsidR="00FF785B" w:rsidRDefault="00FF785B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4516D015" w14:textId="77777777" w:rsidR="005D1C35" w:rsidRPr="009A1B89" w:rsidRDefault="005D1C35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36C80A01" w14:textId="02943AD8" w:rsidR="00FF785B" w:rsidRPr="009A1B89" w:rsidRDefault="00FF785B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  <w:tr w:rsidR="00090E5B" w:rsidRPr="009A1B89" w14:paraId="1208B2C4" w14:textId="77777777" w:rsidTr="00566F09">
        <w:trPr>
          <w:trHeight w:val="890"/>
        </w:trPr>
        <w:tc>
          <w:tcPr>
            <w:tcW w:w="9350" w:type="dxa"/>
            <w:gridSpan w:val="3"/>
          </w:tcPr>
          <w:p w14:paraId="4088C099" w14:textId="0D44109F" w:rsidR="00090E5B" w:rsidRPr="009A1B89" w:rsidRDefault="00090E5B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Is this agency a 501.C.3 non-profit organization?</w:t>
            </w:r>
          </w:p>
          <w:p w14:paraId="70A28344" w14:textId="77777777" w:rsidR="00090E5B" w:rsidRPr="009A1B89" w:rsidRDefault="00090E5B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  <w:p w14:paraId="74879FC1" w14:textId="2592C835" w:rsidR="00090E5B" w:rsidRPr="009A1B89" w:rsidRDefault="00090E5B" w:rsidP="002422F2">
            <w:pPr>
              <w:pStyle w:val="NoSpacing"/>
              <w:rPr>
                <w:rFonts w:ascii="Garamond" w:hAnsi="Garamond"/>
                <w:b/>
                <w:bCs/>
                <w:sz w:val="22"/>
                <w:szCs w:val="18"/>
              </w:rPr>
            </w:pPr>
            <w:r w:rsidRPr="009A1B89">
              <w:rPr>
                <w:rFonts w:ascii="Garamond" w:hAnsi="Garamond"/>
                <w:b/>
                <w:bCs/>
                <w:sz w:val="22"/>
                <w:szCs w:val="18"/>
              </w:rPr>
              <w:t>If so, please provide documentation of your status.</w:t>
            </w:r>
          </w:p>
        </w:tc>
      </w:tr>
    </w:tbl>
    <w:p w14:paraId="47CF8CC8" w14:textId="77777777" w:rsidR="00566F09" w:rsidRDefault="00566F09" w:rsidP="00F75B1C">
      <w:pPr>
        <w:pStyle w:val="NoSpacing"/>
        <w:rPr>
          <w:rFonts w:ascii="Garamond" w:hAnsi="Garamond"/>
          <w:b/>
          <w:bCs/>
          <w:sz w:val="24"/>
          <w:szCs w:val="20"/>
        </w:rPr>
      </w:pPr>
    </w:p>
    <w:p w14:paraId="5BFEEA68" w14:textId="1996C350" w:rsidR="00FB07F5" w:rsidRPr="00FB07F5" w:rsidRDefault="00FB07F5" w:rsidP="00F75B1C">
      <w:pPr>
        <w:pStyle w:val="NoSpacing"/>
        <w:rPr>
          <w:rFonts w:ascii="Garamond" w:hAnsi="Garamond"/>
          <w:b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 xml:space="preserve">You may choose to send letters of support and any recent newspaper/magazine articles.  </w:t>
      </w:r>
    </w:p>
    <w:p w14:paraId="59547EF1" w14:textId="77777777" w:rsidR="00566F09" w:rsidRDefault="00566F09" w:rsidP="00566F09">
      <w:pPr>
        <w:spacing w:after="0" w:line="240" w:lineRule="auto"/>
        <w:rPr>
          <w:rFonts w:ascii="Book Antiqua" w:hAnsi="Book Antiqua"/>
          <w:sz w:val="24"/>
        </w:rPr>
      </w:pPr>
    </w:p>
    <w:p w14:paraId="44F1F9AC" w14:textId="50BF6362" w:rsidR="00566F09" w:rsidRPr="00566F09" w:rsidRDefault="00566F09" w:rsidP="00566F09">
      <w:pPr>
        <w:spacing w:after="0" w:line="240" w:lineRule="auto"/>
        <w:rPr>
          <w:rFonts w:ascii="Book Antiqua" w:hAnsi="Book Antiqua"/>
          <w:b/>
          <w:bCs/>
          <w:sz w:val="24"/>
        </w:rPr>
      </w:pPr>
      <w:r w:rsidRPr="00566F09">
        <w:rPr>
          <w:rFonts w:ascii="Book Antiqua" w:hAnsi="Book Antiqua"/>
          <w:b/>
          <w:bCs/>
          <w:sz w:val="24"/>
        </w:rPr>
        <w:t>You may submit your application online or send it to our parish office, in care of Trinity Church Community Grants Committee.</w:t>
      </w:r>
    </w:p>
    <w:p w14:paraId="12041DB8" w14:textId="77777777" w:rsidR="00566F09" w:rsidRPr="00566F09" w:rsidRDefault="00566F09" w:rsidP="00566F09">
      <w:pPr>
        <w:spacing w:after="0" w:line="240" w:lineRule="auto"/>
        <w:rPr>
          <w:rFonts w:ascii="Book Antiqua" w:hAnsi="Book Antiqua"/>
          <w:sz w:val="8"/>
          <w:szCs w:val="8"/>
        </w:rPr>
      </w:pPr>
    </w:p>
    <w:p w14:paraId="42F4D457" w14:textId="4C35A2D6" w:rsidR="00566F09" w:rsidRPr="00566F09" w:rsidRDefault="00566F09" w:rsidP="00566F09">
      <w:pPr>
        <w:spacing w:after="0" w:line="240" w:lineRule="auto"/>
        <w:rPr>
          <w:rFonts w:ascii="Book Antiqua" w:hAnsi="Book Antiqua"/>
          <w:sz w:val="24"/>
        </w:rPr>
      </w:pPr>
      <w:r w:rsidRPr="00566F09">
        <w:rPr>
          <w:rFonts w:ascii="Book Antiqua" w:hAnsi="Book Antiqua"/>
          <w:sz w:val="24"/>
        </w:rPr>
        <w:t xml:space="preserve">Online Submission: </w:t>
      </w:r>
      <w:r w:rsidRPr="00566F09">
        <w:rPr>
          <w:rFonts w:ascii="Book Antiqua" w:hAnsi="Book Antiqua"/>
          <w:sz w:val="24"/>
        </w:rPr>
        <w:tab/>
      </w:r>
    </w:p>
    <w:p w14:paraId="4582E5CC" w14:textId="77777777" w:rsidR="00566F09" w:rsidRPr="00566F09" w:rsidRDefault="00566F09" w:rsidP="00566F09">
      <w:pPr>
        <w:spacing w:after="0" w:line="240" w:lineRule="auto"/>
        <w:rPr>
          <w:rFonts w:ascii="Book Antiqua" w:hAnsi="Book Antiqua"/>
          <w:color w:val="00B0F0"/>
          <w:sz w:val="24"/>
        </w:rPr>
      </w:pPr>
      <w:r w:rsidRPr="00566F09">
        <w:rPr>
          <w:rFonts w:ascii="Book Antiqua" w:hAnsi="Book Antiqua"/>
          <w:sz w:val="24"/>
        </w:rPr>
        <w:t xml:space="preserve">Parish Office: </w:t>
      </w:r>
      <w:r w:rsidRPr="00566F09">
        <w:rPr>
          <w:rFonts w:ascii="Book Antiqua" w:hAnsi="Book Antiqua"/>
          <w:sz w:val="24"/>
        </w:rPr>
        <w:tab/>
      </w:r>
      <w:r w:rsidRPr="00566F09">
        <w:rPr>
          <w:b/>
          <w:bCs/>
          <w:color w:val="0070C0"/>
          <w:sz w:val="24"/>
        </w:rPr>
        <w:t>950 Chapel Street, 2</w:t>
      </w:r>
      <w:r w:rsidRPr="00566F09">
        <w:rPr>
          <w:b/>
          <w:bCs/>
          <w:color w:val="0070C0"/>
          <w:sz w:val="24"/>
          <w:vertAlign w:val="superscript"/>
        </w:rPr>
        <w:t>nd</w:t>
      </w:r>
      <w:r w:rsidRPr="00566F09">
        <w:rPr>
          <w:b/>
          <w:bCs/>
          <w:color w:val="0070C0"/>
          <w:sz w:val="24"/>
        </w:rPr>
        <w:t xml:space="preserve"> Floor, New Haven, CT, 06510</w:t>
      </w:r>
    </w:p>
    <w:p w14:paraId="49B694EE" w14:textId="77777777" w:rsidR="00566F09" w:rsidRPr="00566F09" w:rsidRDefault="00566F09" w:rsidP="00566F09">
      <w:pPr>
        <w:spacing w:after="0" w:line="240" w:lineRule="auto"/>
        <w:rPr>
          <w:rFonts w:ascii="Book Antiqua" w:hAnsi="Book Antiqua"/>
          <w:sz w:val="10"/>
          <w:szCs w:val="10"/>
        </w:rPr>
      </w:pPr>
    </w:p>
    <w:p w14:paraId="7F6E7C0F" w14:textId="2BBFA7ED" w:rsidR="00C25E0F" w:rsidRPr="0011511F" w:rsidRDefault="00C25E0F" w:rsidP="00C25E0F">
      <w:pPr>
        <w:pStyle w:val="NoSpacing"/>
        <w:rPr>
          <w:rFonts w:ascii="Garamond" w:hAnsi="Garamond"/>
          <w:b/>
          <w:bCs/>
        </w:rPr>
      </w:pPr>
      <w:r w:rsidRPr="0011511F">
        <w:rPr>
          <w:rFonts w:ascii="Garamond" w:hAnsi="Garamond"/>
          <w:b/>
          <w:bCs/>
        </w:rPr>
        <w:lastRenderedPageBreak/>
        <w:t xml:space="preserve">A member of the committee will call you to schedule a visit to your agency or to schedule </w:t>
      </w:r>
      <w:r w:rsidR="0011511F" w:rsidRPr="0011511F">
        <w:rPr>
          <w:rFonts w:ascii="Garamond" w:hAnsi="Garamond"/>
          <w:b/>
          <w:bCs/>
        </w:rPr>
        <w:t xml:space="preserve">a phone interview.  Among the </w:t>
      </w:r>
      <w:r w:rsidR="0011511F">
        <w:rPr>
          <w:rFonts w:ascii="Garamond" w:hAnsi="Garamond"/>
          <w:b/>
          <w:bCs/>
        </w:rPr>
        <w:t xml:space="preserve">topics to be discussed and the </w:t>
      </w:r>
      <w:r w:rsidR="0011511F" w:rsidRPr="0011511F">
        <w:rPr>
          <w:rFonts w:ascii="Garamond" w:hAnsi="Garamond"/>
          <w:b/>
          <w:bCs/>
        </w:rPr>
        <w:t>questions asked will be the following:</w:t>
      </w:r>
    </w:p>
    <w:p w14:paraId="74D51E73" w14:textId="77777777" w:rsidR="005D1C35" w:rsidRPr="005D1C35" w:rsidRDefault="005D1C35" w:rsidP="0011511F">
      <w:pPr>
        <w:pStyle w:val="NoSpacing"/>
        <w:rPr>
          <w:rFonts w:ascii="Garamond" w:hAnsi="Garamond"/>
          <w:b/>
          <w:bCs/>
          <w:sz w:val="32"/>
          <w:szCs w:val="24"/>
        </w:rPr>
      </w:pPr>
    </w:p>
    <w:p w14:paraId="6FDD878A" w14:textId="303D7C0D" w:rsidR="009C2D59" w:rsidRPr="00502F68" w:rsidRDefault="00926B3C" w:rsidP="003E33FE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502F68">
        <w:rPr>
          <w:rFonts w:ascii="Garamond" w:hAnsi="Garamond"/>
        </w:rPr>
        <w:t>We will review your g</w:t>
      </w:r>
      <w:r w:rsidR="009C2D59" w:rsidRPr="00502F68">
        <w:rPr>
          <w:rFonts w:ascii="Garamond" w:hAnsi="Garamond"/>
        </w:rPr>
        <w:t xml:space="preserve">rant </w:t>
      </w:r>
      <w:r w:rsidRPr="00502F68">
        <w:rPr>
          <w:rFonts w:ascii="Garamond" w:hAnsi="Garamond"/>
        </w:rPr>
        <w:t>a</w:t>
      </w:r>
      <w:r w:rsidR="009C2D59" w:rsidRPr="00502F68">
        <w:rPr>
          <w:rFonts w:ascii="Garamond" w:hAnsi="Garamond"/>
        </w:rPr>
        <w:t>pplication</w:t>
      </w:r>
      <w:r w:rsidR="005D1C35" w:rsidRPr="00502F68">
        <w:rPr>
          <w:rFonts w:ascii="Garamond" w:hAnsi="Garamond"/>
        </w:rPr>
        <w:t>, including the population your agency serves and the metrics of success you intend to use.</w:t>
      </w:r>
    </w:p>
    <w:p w14:paraId="20A40178" w14:textId="77777777" w:rsidR="00D72523" w:rsidRPr="00502F68" w:rsidRDefault="00D72523" w:rsidP="00D72523">
      <w:pPr>
        <w:pStyle w:val="NoSpacing"/>
        <w:ind w:left="720"/>
        <w:rPr>
          <w:rFonts w:ascii="Garamond" w:hAnsi="Garamond"/>
          <w:sz w:val="16"/>
          <w:szCs w:val="12"/>
        </w:rPr>
      </w:pPr>
    </w:p>
    <w:p w14:paraId="6C33D106" w14:textId="694B2430" w:rsidR="003E33FE" w:rsidRPr="00502F68" w:rsidRDefault="00926B3C" w:rsidP="005C12AA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502F68">
        <w:rPr>
          <w:rFonts w:ascii="Garamond" w:hAnsi="Garamond"/>
        </w:rPr>
        <w:t>We will review the f</w:t>
      </w:r>
      <w:r w:rsidR="009C2D59" w:rsidRPr="00502F68">
        <w:rPr>
          <w:rFonts w:ascii="Garamond" w:hAnsi="Garamond"/>
        </w:rPr>
        <w:t>inancial</w:t>
      </w:r>
      <w:r w:rsidRPr="00502F68">
        <w:rPr>
          <w:rFonts w:ascii="Garamond" w:hAnsi="Garamond"/>
        </w:rPr>
        <w:t xml:space="preserve"> information</w:t>
      </w:r>
      <w:r w:rsidR="009C2D59" w:rsidRPr="00502F68">
        <w:rPr>
          <w:rFonts w:ascii="Garamond" w:hAnsi="Garamond"/>
        </w:rPr>
        <w:t xml:space="preserve"> </w:t>
      </w:r>
      <w:r w:rsidRPr="00502F68">
        <w:rPr>
          <w:rFonts w:ascii="Garamond" w:hAnsi="Garamond"/>
        </w:rPr>
        <w:t xml:space="preserve">you </w:t>
      </w:r>
      <w:r w:rsidR="009C2D59" w:rsidRPr="00502F68">
        <w:rPr>
          <w:rFonts w:ascii="Garamond" w:hAnsi="Garamond"/>
        </w:rPr>
        <w:t>provid</w:t>
      </w:r>
      <w:r w:rsidRPr="00502F68">
        <w:rPr>
          <w:rFonts w:ascii="Garamond" w:hAnsi="Garamond"/>
        </w:rPr>
        <w:t>e.</w:t>
      </w:r>
      <w:r w:rsidR="00502F68" w:rsidRPr="00502F68">
        <w:rPr>
          <w:rFonts w:ascii="Garamond" w:hAnsi="Garamond"/>
        </w:rPr>
        <w:t xml:space="preserve">  This includes the financial information you provide, your major funding sources, and your projected financial stability.</w:t>
      </w:r>
    </w:p>
    <w:p w14:paraId="03A68B59" w14:textId="77777777" w:rsidR="00D72523" w:rsidRPr="00502F68" w:rsidRDefault="00D72523" w:rsidP="00D72523">
      <w:pPr>
        <w:pStyle w:val="NoSpacing"/>
        <w:rPr>
          <w:rFonts w:ascii="Garamond" w:hAnsi="Garamond"/>
          <w:sz w:val="16"/>
          <w:szCs w:val="12"/>
        </w:rPr>
      </w:pPr>
    </w:p>
    <w:p w14:paraId="03CDB350" w14:textId="77777777" w:rsidR="00926B3C" w:rsidRPr="00502F68" w:rsidRDefault="00926B3C" w:rsidP="003E33FE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502F68">
        <w:rPr>
          <w:rFonts w:ascii="Garamond" w:hAnsi="Garamond"/>
        </w:rPr>
        <w:t>Some of the questions you may be asked are:</w:t>
      </w:r>
    </w:p>
    <w:p w14:paraId="17F6E011" w14:textId="5DF8D0BA" w:rsidR="003E33FE" w:rsidRPr="00502F68" w:rsidRDefault="009C2D59" w:rsidP="00926B3C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502F68">
        <w:rPr>
          <w:rFonts w:ascii="Garamond" w:hAnsi="Garamond"/>
        </w:rPr>
        <w:t xml:space="preserve">How </w:t>
      </w:r>
      <w:r w:rsidR="00512048">
        <w:rPr>
          <w:rFonts w:ascii="Garamond" w:hAnsi="Garamond"/>
        </w:rPr>
        <w:t>will</w:t>
      </w:r>
      <w:r w:rsidR="003E33FE" w:rsidRPr="00502F68">
        <w:rPr>
          <w:rFonts w:ascii="Garamond" w:hAnsi="Garamond"/>
        </w:rPr>
        <w:t xml:space="preserve"> the funding </w:t>
      </w:r>
      <w:r w:rsidR="00512048">
        <w:rPr>
          <w:rFonts w:ascii="Garamond" w:hAnsi="Garamond"/>
        </w:rPr>
        <w:t>support at least one of the four services identified in the Grants Committee Mission Statement, Hunger, Health, Shelter, and Education?</w:t>
      </w:r>
      <w:r w:rsidRPr="00502F68">
        <w:rPr>
          <w:rFonts w:ascii="Garamond" w:hAnsi="Garamond"/>
        </w:rPr>
        <w:t xml:space="preserve"> </w:t>
      </w:r>
    </w:p>
    <w:p w14:paraId="39B51022" w14:textId="112E80CE" w:rsidR="005C12AA" w:rsidRPr="00502F68" w:rsidRDefault="009C2D59" w:rsidP="00926B3C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502F68">
        <w:rPr>
          <w:rFonts w:ascii="Garamond" w:hAnsi="Garamond"/>
        </w:rPr>
        <w:t xml:space="preserve">What are the organization’s major accomplishments? </w:t>
      </w:r>
    </w:p>
    <w:p w14:paraId="054B1150" w14:textId="78D9C47A" w:rsidR="005C12AA" w:rsidRDefault="009C2D59" w:rsidP="00926B3C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502F68">
        <w:rPr>
          <w:rFonts w:ascii="Garamond" w:hAnsi="Garamond"/>
        </w:rPr>
        <w:t>What are the current challenges the organization faces?</w:t>
      </w:r>
    </w:p>
    <w:p w14:paraId="5553722E" w14:textId="45274608" w:rsidR="0014160F" w:rsidRPr="0014160F" w:rsidRDefault="0014160F" w:rsidP="0014160F">
      <w:pPr>
        <w:pStyle w:val="NoSpacing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Describe how the Board of Directors works to guide your agency.</w:t>
      </w:r>
      <w:r w:rsidR="000E5D89">
        <w:rPr>
          <w:rFonts w:ascii="Garamond" w:hAnsi="Garamond"/>
        </w:rPr>
        <w:t xml:space="preserve">  What criteria does your agency have for selecting board members?</w:t>
      </w:r>
    </w:p>
    <w:p w14:paraId="5D1917AF" w14:textId="0D957295" w:rsidR="009C2D59" w:rsidRPr="00502F68" w:rsidRDefault="009C2D59" w:rsidP="00926B3C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502F68">
        <w:rPr>
          <w:rFonts w:ascii="Garamond" w:hAnsi="Garamond"/>
        </w:rPr>
        <w:t>How can we</w:t>
      </w:r>
      <w:r w:rsidR="00926B3C" w:rsidRPr="00502F68">
        <w:rPr>
          <w:rFonts w:ascii="Garamond" w:hAnsi="Garamond"/>
        </w:rPr>
        <w:t>, going forward,</w:t>
      </w:r>
      <w:r w:rsidRPr="00502F68">
        <w:rPr>
          <w:rFonts w:ascii="Garamond" w:hAnsi="Garamond"/>
        </w:rPr>
        <w:t xml:space="preserve"> improve our relationship </w:t>
      </w:r>
      <w:r w:rsidR="00926B3C" w:rsidRPr="00502F68">
        <w:rPr>
          <w:rFonts w:ascii="Garamond" w:hAnsi="Garamond"/>
        </w:rPr>
        <w:t>to support those in need in our New Haven community</w:t>
      </w:r>
      <w:r w:rsidRPr="00502F68">
        <w:rPr>
          <w:rFonts w:ascii="Garamond" w:hAnsi="Garamond"/>
        </w:rPr>
        <w:t xml:space="preserve">? </w:t>
      </w:r>
    </w:p>
    <w:p w14:paraId="26AE8D70" w14:textId="77777777" w:rsidR="009C2D59" w:rsidRPr="00502F68" w:rsidRDefault="009C2D59" w:rsidP="009C2D59">
      <w:pPr>
        <w:pStyle w:val="NoSpacing"/>
        <w:rPr>
          <w:rFonts w:ascii="Garamond" w:hAnsi="Garamond"/>
        </w:rPr>
      </w:pPr>
      <w:r w:rsidRPr="00502F68">
        <w:rPr>
          <w:rFonts w:ascii="Garamond" w:hAnsi="Garamond"/>
        </w:rPr>
        <w:t xml:space="preserve"> </w:t>
      </w:r>
    </w:p>
    <w:p w14:paraId="1174C01B" w14:textId="77777777" w:rsidR="009C2D59" w:rsidRPr="00502F68" w:rsidRDefault="009C2D59" w:rsidP="009C2D59">
      <w:pPr>
        <w:pStyle w:val="NoSpacing"/>
        <w:rPr>
          <w:rFonts w:ascii="Garamond" w:hAnsi="Garamond"/>
          <w:sz w:val="24"/>
          <w:szCs w:val="20"/>
        </w:rPr>
      </w:pPr>
      <w:r w:rsidRPr="00502F68">
        <w:rPr>
          <w:rFonts w:ascii="Garamond" w:hAnsi="Garamond"/>
          <w:sz w:val="24"/>
          <w:szCs w:val="20"/>
        </w:rPr>
        <w:t xml:space="preserve"> </w:t>
      </w:r>
    </w:p>
    <w:p w14:paraId="46FA8B0C" w14:textId="77777777" w:rsidR="009C2D59" w:rsidRPr="00502F68" w:rsidRDefault="009C2D59" w:rsidP="009C2D59">
      <w:pPr>
        <w:pStyle w:val="NoSpacing"/>
        <w:rPr>
          <w:rFonts w:ascii="Garamond" w:hAnsi="Garamond"/>
          <w:sz w:val="24"/>
          <w:szCs w:val="20"/>
        </w:rPr>
      </w:pPr>
      <w:r w:rsidRPr="00502F68">
        <w:rPr>
          <w:rFonts w:ascii="Garamond" w:hAnsi="Garamond"/>
          <w:sz w:val="24"/>
          <w:szCs w:val="20"/>
        </w:rPr>
        <w:t xml:space="preserve"> </w:t>
      </w:r>
    </w:p>
    <w:p w14:paraId="14B530E4" w14:textId="319B94A8" w:rsidR="009C2D59" w:rsidRPr="003D2E14" w:rsidRDefault="009C2D59" w:rsidP="003D2E14">
      <w:pPr>
        <w:pStyle w:val="NoSpacing"/>
        <w:jc w:val="center"/>
        <w:rPr>
          <w:rFonts w:ascii="Garamond" w:hAnsi="Garamond"/>
          <w:b/>
          <w:bCs/>
          <w:sz w:val="24"/>
          <w:szCs w:val="20"/>
        </w:rPr>
      </w:pPr>
    </w:p>
    <w:p w14:paraId="1C565F06" w14:textId="77777777" w:rsidR="003D2E14" w:rsidRDefault="003D2E14" w:rsidP="003D2E14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We look forward to receiving your application </w:t>
      </w:r>
    </w:p>
    <w:p w14:paraId="06215307" w14:textId="5A662997" w:rsidR="009C2D59" w:rsidRPr="003D2E14" w:rsidRDefault="003D2E14" w:rsidP="003D2E14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and to doing our best to support the work of your agency.  </w:t>
      </w:r>
    </w:p>
    <w:bookmarkEnd w:id="0"/>
    <w:p w14:paraId="604811BD" w14:textId="77777777" w:rsidR="009C2D59" w:rsidRPr="009A1B89" w:rsidRDefault="009C2D59" w:rsidP="00E85E7E">
      <w:pPr>
        <w:pStyle w:val="NoSpacing"/>
        <w:rPr>
          <w:rFonts w:ascii="Garamond" w:hAnsi="Garamond"/>
          <w:sz w:val="22"/>
          <w:szCs w:val="18"/>
        </w:rPr>
      </w:pPr>
    </w:p>
    <w:sectPr w:rsidR="009C2D59" w:rsidRPr="009A1B89" w:rsidSect="00E85E7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ornPaperBlack" w:sz="31" w:space="24" w:color="2C8454"/>
        <w:left w:val="tornPaperBlack" w:sz="31" w:space="24" w:color="2C8454"/>
        <w:bottom w:val="tornPaperBlack" w:sz="31" w:space="24" w:color="2C8454"/>
        <w:right w:val="tornPaperBlack" w:sz="31" w:space="24" w:color="2C845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82DC" w14:textId="77777777" w:rsidR="00982B93" w:rsidRDefault="00982B93" w:rsidP="00B60FBD">
      <w:pPr>
        <w:spacing w:after="0" w:line="240" w:lineRule="auto"/>
      </w:pPr>
      <w:r>
        <w:separator/>
      </w:r>
    </w:p>
  </w:endnote>
  <w:endnote w:type="continuationSeparator" w:id="0">
    <w:p w14:paraId="63EC4161" w14:textId="77777777" w:rsidR="00982B93" w:rsidRDefault="00982B93" w:rsidP="00B6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76785"/>
      <w:docPartObj>
        <w:docPartGallery w:val="Page Numbers (Bottom of Page)"/>
        <w:docPartUnique/>
      </w:docPartObj>
    </w:sdtPr>
    <w:sdtContent>
      <w:p w14:paraId="596E31AE" w14:textId="5F9F5B91" w:rsidR="00B60FBD" w:rsidRDefault="00B60FB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8645B5C" w14:textId="77777777" w:rsidR="00B60FBD" w:rsidRDefault="00B60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DB2D" w14:textId="77777777" w:rsidR="00982B93" w:rsidRDefault="00982B93" w:rsidP="00B60FBD">
      <w:pPr>
        <w:spacing w:after="0" w:line="240" w:lineRule="auto"/>
      </w:pPr>
      <w:r>
        <w:separator/>
      </w:r>
    </w:p>
  </w:footnote>
  <w:footnote w:type="continuationSeparator" w:id="0">
    <w:p w14:paraId="102C832D" w14:textId="77777777" w:rsidR="00982B93" w:rsidRDefault="00982B93" w:rsidP="00B6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F7B"/>
    <w:multiLevelType w:val="hybridMultilevel"/>
    <w:tmpl w:val="002C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6806FD"/>
    <w:multiLevelType w:val="hybridMultilevel"/>
    <w:tmpl w:val="8E4C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882"/>
    <w:multiLevelType w:val="hybridMultilevel"/>
    <w:tmpl w:val="91503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013"/>
    <w:multiLevelType w:val="hybridMultilevel"/>
    <w:tmpl w:val="CCCEA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C65FA"/>
    <w:multiLevelType w:val="hybridMultilevel"/>
    <w:tmpl w:val="F7E6F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504D6"/>
    <w:multiLevelType w:val="hybridMultilevel"/>
    <w:tmpl w:val="09848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1EF1"/>
    <w:multiLevelType w:val="hybridMultilevel"/>
    <w:tmpl w:val="BB96FA66"/>
    <w:lvl w:ilvl="0" w:tplc="F55EC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F5827"/>
    <w:multiLevelType w:val="hybridMultilevel"/>
    <w:tmpl w:val="2B56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D5FB9"/>
    <w:multiLevelType w:val="hybridMultilevel"/>
    <w:tmpl w:val="3158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6000"/>
    <w:multiLevelType w:val="hybridMultilevel"/>
    <w:tmpl w:val="5404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3333F3"/>
    <w:multiLevelType w:val="hybridMultilevel"/>
    <w:tmpl w:val="0F28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14E5"/>
    <w:multiLevelType w:val="hybridMultilevel"/>
    <w:tmpl w:val="A5A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E5755D"/>
    <w:multiLevelType w:val="hybridMultilevel"/>
    <w:tmpl w:val="BA061820"/>
    <w:lvl w:ilvl="0" w:tplc="57326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C2CA7BB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82385"/>
    <w:multiLevelType w:val="hybridMultilevel"/>
    <w:tmpl w:val="DB2A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299071">
    <w:abstractNumId w:val="10"/>
  </w:num>
  <w:num w:numId="2" w16cid:durableId="1803303460">
    <w:abstractNumId w:val="6"/>
  </w:num>
  <w:num w:numId="3" w16cid:durableId="1999384783">
    <w:abstractNumId w:val="4"/>
  </w:num>
  <w:num w:numId="4" w16cid:durableId="1968929301">
    <w:abstractNumId w:val="12"/>
  </w:num>
  <w:num w:numId="5" w16cid:durableId="920136833">
    <w:abstractNumId w:val="3"/>
  </w:num>
  <w:num w:numId="6" w16cid:durableId="1763254633">
    <w:abstractNumId w:val="11"/>
  </w:num>
  <w:num w:numId="7" w16cid:durableId="834225562">
    <w:abstractNumId w:val="8"/>
  </w:num>
  <w:num w:numId="8" w16cid:durableId="348607655">
    <w:abstractNumId w:val="7"/>
  </w:num>
  <w:num w:numId="9" w16cid:durableId="2001886095">
    <w:abstractNumId w:val="2"/>
  </w:num>
  <w:num w:numId="10" w16cid:durableId="1762221663">
    <w:abstractNumId w:val="5"/>
  </w:num>
  <w:num w:numId="11" w16cid:durableId="1828787940">
    <w:abstractNumId w:val="1"/>
  </w:num>
  <w:num w:numId="12" w16cid:durableId="510415377">
    <w:abstractNumId w:val="13"/>
  </w:num>
  <w:num w:numId="13" w16cid:durableId="680205718">
    <w:abstractNumId w:val="0"/>
  </w:num>
  <w:num w:numId="14" w16cid:durableId="569119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7E"/>
    <w:rsid w:val="00015662"/>
    <w:rsid w:val="0006029C"/>
    <w:rsid w:val="0008378D"/>
    <w:rsid w:val="00090E5B"/>
    <w:rsid w:val="000B3081"/>
    <w:rsid w:val="000E5D89"/>
    <w:rsid w:val="001050F6"/>
    <w:rsid w:val="00105742"/>
    <w:rsid w:val="00110376"/>
    <w:rsid w:val="0011511F"/>
    <w:rsid w:val="0014160F"/>
    <w:rsid w:val="0015434E"/>
    <w:rsid w:val="002422F2"/>
    <w:rsid w:val="002F52EB"/>
    <w:rsid w:val="002F6010"/>
    <w:rsid w:val="003163CE"/>
    <w:rsid w:val="003D2E14"/>
    <w:rsid w:val="003E33FE"/>
    <w:rsid w:val="004758CD"/>
    <w:rsid w:val="00502F68"/>
    <w:rsid w:val="00512048"/>
    <w:rsid w:val="00566F09"/>
    <w:rsid w:val="005B7732"/>
    <w:rsid w:val="005C12AA"/>
    <w:rsid w:val="005D1C35"/>
    <w:rsid w:val="005E62E5"/>
    <w:rsid w:val="006008EB"/>
    <w:rsid w:val="00697DB5"/>
    <w:rsid w:val="006C742D"/>
    <w:rsid w:val="006D2C2E"/>
    <w:rsid w:val="00716799"/>
    <w:rsid w:val="007267A0"/>
    <w:rsid w:val="00740DB5"/>
    <w:rsid w:val="00765E80"/>
    <w:rsid w:val="008346D2"/>
    <w:rsid w:val="00853325"/>
    <w:rsid w:val="00855B2C"/>
    <w:rsid w:val="00892308"/>
    <w:rsid w:val="008B0886"/>
    <w:rsid w:val="008B57A7"/>
    <w:rsid w:val="008F6299"/>
    <w:rsid w:val="009258D6"/>
    <w:rsid w:val="00926B3C"/>
    <w:rsid w:val="00964A00"/>
    <w:rsid w:val="00982B93"/>
    <w:rsid w:val="009A1B89"/>
    <w:rsid w:val="009B4450"/>
    <w:rsid w:val="009B7219"/>
    <w:rsid w:val="009C2D59"/>
    <w:rsid w:val="009C72AB"/>
    <w:rsid w:val="009F43D3"/>
    <w:rsid w:val="00AE17C3"/>
    <w:rsid w:val="00B02290"/>
    <w:rsid w:val="00B166C0"/>
    <w:rsid w:val="00B60FBD"/>
    <w:rsid w:val="00C25E0F"/>
    <w:rsid w:val="00CD4001"/>
    <w:rsid w:val="00D0246A"/>
    <w:rsid w:val="00D72523"/>
    <w:rsid w:val="00E4362C"/>
    <w:rsid w:val="00E54B38"/>
    <w:rsid w:val="00E665E5"/>
    <w:rsid w:val="00E72A93"/>
    <w:rsid w:val="00E85E7E"/>
    <w:rsid w:val="00EA0D2C"/>
    <w:rsid w:val="00EB3F00"/>
    <w:rsid w:val="00F47C45"/>
    <w:rsid w:val="00F609D6"/>
    <w:rsid w:val="00F75B1C"/>
    <w:rsid w:val="00FB07F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FAA4"/>
  <w15:chartTrackingRefBased/>
  <w15:docId w15:val="{E53058B0-F4FE-4A92-A3AA-4B14FBA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66F09"/>
    <w:pPr>
      <w:keepNext/>
      <w:keepLines/>
      <w:spacing w:after="0"/>
      <w:ind w:left="7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E7E"/>
    <w:pPr>
      <w:spacing w:after="0" w:line="240" w:lineRule="auto"/>
    </w:pPr>
  </w:style>
  <w:style w:type="table" w:styleId="TableGrid">
    <w:name w:val="Table Grid"/>
    <w:basedOn w:val="TableNormal"/>
    <w:uiPriority w:val="39"/>
    <w:rsid w:val="0010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BD"/>
  </w:style>
  <w:style w:type="paragraph" w:styleId="Footer">
    <w:name w:val="footer"/>
    <w:basedOn w:val="Normal"/>
    <w:link w:val="FooterChar"/>
    <w:uiPriority w:val="99"/>
    <w:unhideWhenUsed/>
    <w:rsid w:val="00B6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BD"/>
  </w:style>
  <w:style w:type="paragraph" w:styleId="ListParagraph">
    <w:name w:val="List Paragraph"/>
    <w:basedOn w:val="Normal"/>
    <w:uiPriority w:val="34"/>
    <w:qFormat/>
    <w:rsid w:val="003E3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F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6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Heidi Thorsen</cp:lastModifiedBy>
  <cp:revision>2</cp:revision>
  <cp:lastPrinted>2021-06-01T22:15:00Z</cp:lastPrinted>
  <dcterms:created xsi:type="dcterms:W3CDTF">2023-05-28T18:23:00Z</dcterms:created>
  <dcterms:modified xsi:type="dcterms:W3CDTF">2023-05-28T18:23:00Z</dcterms:modified>
</cp:coreProperties>
</file>